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AB" w:rsidRPr="00833941" w:rsidRDefault="00A770E1" w:rsidP="002C29D0">
      <w:pPr>
        <w:tabs>
          <w:tab w:val="left" w:pos="2552"/>
          <w:tab w:val="left" w:pos="4962"/>
        </w:tabs>
        <w:rPr>
          <w:rFonts w:ascii="Calibri Light" w:hAnsi="Calibri Light"/>
          <w:b/>
          <w:color w:val="FF0000"/>
          <w:sz w:val="32"/>
          <w:szCs w:val="32"/>
        </w:rPr>
      </w:pPr>
      <w:r w:rsidRPr="001855A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4617720</wp:posOffset>
                </wp:positionH>
                <wp:positionV relativeFrom="paragraph">
                  <wp:posOffset>-253365</wp:posOffset>
                </wp:positionV>
                <wp:extent cx="1764030" cy="2240915"/>
                <wp:effectExtent l="0" t="0" r="7620" b="6985"/>
                <wp:wrapTight wrapText="bothSides">
                  <wp:wrapPolygon edited="0">
                    <wp:start x="0" y="0"/>
                    <wp:lineTo x="0" y="21484"/>
                    <wp:lineTo x="21460" y="21484"/>
                    <wp:lineTo x="21460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2240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CBD" w:rsidRPr="00E26C68" w:rsidRDefault="00923CBD" w:rsidP="000F0C01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</w:pPr>
                            <w:r w:rsidRPr="00E26C68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t>Sozialverband Deutschland</w:t>
                            </w:r>
                            <w:r w:rsidRPr="00E26C68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br/>
                              <w:t>Landesverband NRW e.V.</w:t>
                            </w:r>
                            <w:r w:rsidRPr="00E26C68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br/>
                            </w:r>
                            <w:proofErr w:type="spellStart"/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Erkrather</w:t>
                            </w:r>
                            <w:proofErr w:type="spellEnd"/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 xml:space="preserve"> Str. 343</w: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br/>
                              <w:t>40231 Düsseldorf</w: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br/>
                              <w:t>Tel.: 02 11 / 38 60 3-0</w: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br/>
                              <w:t>Fax: 02 11 / 38 21 75</w:t>
                            </w:r>
                            <w:r w:rsidRPr="00E26C68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br/>
                            </w:r>
                            <w:r w:rsidRPr="00E26C68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br/>
                            </w:r>
                            <w:r w:rsidR="001F43B4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t>Landesp</w:t>
                            </w:r>
                            <w:r w:rsidR="00A770E1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t>ressesprecher</w:t>
                            </w:r>
                            <w:r w:rsidRPr="00E26C68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</w:rPr>
                              <w:br/>
                            </w:r>
                            <w:r w:rsidR="00A770E1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Matthias Veit</w:t>
                            </w:r>
                            <w:r w:rsidR="00A770E1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br/>
                              <w:t>m.veit</w: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@sovd-nrw.de</w: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br/>
                              <w:t>Tel: 0211 / 38 6 03 – 1</w:t>
                            </w:r>
                            <w:r w:rsidR="00A770E1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4</w: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22"/>
                              </w:rPr>
                              <w:br/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br/>
                              <w:t xml:space="preserve">Düsseldorf, den </w: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fldChar w:fldCharType="begin"/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instrText xml:space="preserve"> TIME \@ "dd.MM.yyyy" </w:instrTex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fldChar w:fldCharType="separate"/>
                            </w:r>
                            <w:r w:rsidR="0002012A">
                              <w:rPr>
                                <w:rFonts w:ascii="Arial" w:hAnsi="Arial" w:cs="Arial"/>
                                <w:noProof/>
                                <w:color w:val="808080"/>
                                <w:sz w:val="18"/>
                              </w:rPr>
                              <w:t>06.09.2017</w:t>
                            </w:r>
                            <w:r w:rsidRPr="00E26C68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3.6pt;margin-top:-19.95pt;width:138.9pt;height:17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" stroked="f" strokeweight="1pt">
                <v:stroke dashstyle="dash"/>
                <v:shadow color="#868686"/>
                <v:textbox>
                  <w:txbxContent>
                    <w:p w:rsidR="00923CBD" w:rsidRPr="00E26C68" w:rsidRDefault="00923CBD" w:rsidP="000F0C01">
                      <w:pPr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</w:pPr>
                      <w:r w:rsidRPr="00E26C68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t>Sozialverband Deutschland</w:t>
                      </w:r>
                      <w:r w:rsidRPr="00E26C68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br/>
                        <w:t>Landesverband NRW e.V.</w:t>
                      </w:r>
                      <w:r w:rsidRPr="00E26C68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br/>
                      </w:r>
                      <w:proofErr w:type="spellStart"/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t>Erkrather</w:t>
                      </w:r>
                      <w:proofErr w:type="spellEnd"/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t xml:space="preserve"> Str. 343</w: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br/>
                        <w:t>40231 Düsseldorf</w: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br/>
                        <w:t>Tel.: 02 11 / 38 60 3-0</w: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br/>
                        <w:t>Fax: 02 11 / 38 21 75</w:t>
                      </w:r>
                      <w:r w:rsidRPr="00E26C68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br/>
                      </w:r>
                      <w:r w:rsidRPr="00E26C68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br/>
                      </w:r>
                      <w:r w:rsidR="001F43B4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t>Landesp</w:t>
                      </w:r>
                      <w:r w:rsidR="00A770E1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t>ressesprecher</w:t>
                      </w:r>
                      <w:r w:rsidRPr="00E26C68">
                        <w:rPr>
                          <w:rFonts w:ascii="Arial" w:hAnsi="Arial" w:cs="Arial"/>
                          <w:b/>
                          <w:color w:val="808080"/>
                          <w:sz w:val="18"/>
                        </w:rPr>
                        <w:br/>
                      </w:r>
                      <w:r w:rsidR="00A770E1">
                        <w:rPr>
                          <w:rFonts w:ascii="Arial" w:hAnsi="Arial" w:cs="Arial"/>
                          <w:color w:val="808080"/>
                          <w:sz w:val="18"/>
                        </w:rPr>
                        <w:t>Matthias Veit</w:t>
                      </w:r>
                      <w:r w:rsidR="00A770E1">
                        <w:rPr>
                          <w:rFonts w:ascii="Arial" w:hAnsi="Arial" w:cs="Arial"/>
                          <w:color w:val="808080"/>
                          <w:sz w:val="18"/>
                        </w:rPr>
                        <w:br/>
                        <w:t>m.veit</w: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t>@sovd-nrw.de</w: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br/>
                        <w:t>Tel: 0211 / 38 6 03 – 1</w:t>
                      </w:r>
                      <w:r w:rsidR="00A770E1">
                        <w:rPr>
                          <w:rFonts w:ascii="Arial" w:hAnsi="Arial" w:cs="Arial"/>
                          <w:color w:val="808080"/>
                          <w:sz w:val="18"/>
                        </w:rPr>
                        <w:t>4</w: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22"/>
                        </w:rPr>
                        <w:br/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br/>
                        <w:t xml:space="preserve">Düsseldorf, den </w: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fldChar w:fldCharType="begin"/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instrText xml:space="preserve"> TIME \@ "dd.MM.yyyy" </w:instrTex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fldChar w:fldCharType="separate"/>
                      </w:r>
                      <w:r w:rsidR="0002012A">
                        <w:rPr>
                          <w:rFonts w:ascii="Arial" w:hAnsi="Arial" w:cs="Arial"/>
                          <w:noProof/>
                          <w:color w:val="808080"/>
                          <w:sz w:val="18"/>
                        </w:rPr>
                        <w:t>06.09.2017</w:t>
                      </w:r>
                      <w:r w:rsidRPr="00E26C68">
                        <w:rPr>
                          <w:rFonts w:ascii="Arial" w:hAnsi="Arial" w:cs="Arial"/>
                          <w:color w:val="808080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3941" w:rsidRPr="00833941">
        <w:rPr>
          <w:rFonts w:ascii="Calibri Light" w:hAnsi="Calibri Light"/>
          <w:b/>
          <w:color w:val="FF0000"/>
          <w:sz w:val="32"/>
          <w:szCs w:val="32"/>
        </w:rPr>
        <w:t>Mitteilung an die Medien</w:t>
      </w:r>
    </w:p>
    <w:p w:rsidR="005B4B82" w:rsidRPr="00980FFC" w:rsidRDefault="005B4B82" w:rsidP="00C4186C">
      <w:pPr>
        <w:tabs>
          <w:tab w:val="left" w:pos="2552"/>
          <w:tab w:val="left" w:pos="4962"/>
        </w:tabs>
        <w:rPr>
          <w:rFonts w:ascii="Calibri Light" w:hAnsi="Calibri Light" w:cs="Arial"/>
          <w:szCs w:val="22"/>
        </w:rPr>
      </w:pPr>
    </w:p>
    <w:p w:rsidR="0049761A" w:rsidRPr="00980FFC" w:rsidRDefault="0049761A" w:rsidP="00C4186C">
      <w:pPr>
        <w:tabs>
          <w:tab w:val="left" w:pos="2552"/>
          <w:tab w:val="left" w:pos="4962"/>
        </w:tabs>
        <w:rPr>
          <w:rFonts w:ascii="Calibri Light" w:hAnsi="Calibri Light" w:cs="Arial"/>
          <w:szCs w:val="22"/>
        </w:rPr>
      </w:pPr>
    </w:p>
    <w:p w:rsidR="00833941" w:rsidRDefault="00ED7B2C" w:rsidP="00C4186C">
      <w:pPr>
        <w:tabs>
          <w:tab w:val="left" w:pos="2552"/>
          <w:tab w:val="left" w:pos="4962"/>
        </w:tabs>
        <w:rPr>
          <w:rFonts w:ascii="Calibri Light" w:hAnsi="Calibri Light" w:cs="Arial"/>
          <w:szCs w:val="22"/>
        </w:rPr>
      </w:pPr>
      <w:r w:rsidRPr="00980FFC">
        <w:rPr>
          <w:rFonts w:ascii="Calibri Light" w:hAnsi="Calibri Light" w:cs="Arial"/>
          <w:szCs w:val="22"/>
        </w:rPr>
        <w:tab/>
      </w:r>
    </w:p>
    <w:p w:rsidR="00833941" w:rsidRDefault="00833941" w:rsidP="00C4186C">
      <w:pPr>
        <w:tabs>
          <w:tab w:val="left" w:pos="2552"/>
          <w:tab w:val="left" w:pos="4962"/>
        </w:tabs>
        <w:rPr>
          <w:rFonts w:ascii="Calibri Light" w:hAnsi="Calibri Light" w:cs="Arial"/>
          <w:szCs w:val="22"/>
        </w:rPr>
      </w:pPr>
    </w:p>
    <w:p w:rsidR="00E51EAC" w:rsidRDefault="00FA63D1" w:rsidP="00E51EAC">
      <w:pPr>
        <w:tabs>
          <w:tab w:val="left" w:pos="2552"/>
          <w:tab w:val="left" w:pos="4962"/>
        </w:tabs>
        <w:rPr>
          <w:rFonts w:ascii="Calibri" w:eastAsia="Calibri" w:hAnsi="Calibri"/>
          <w:i/>
          <w:sz w:val="28"/>
          <w:szCs w:val="28"/>
          <w:u w:val="single"/>
          <w:lang w:eastAsia="en-US"/>
        </w:rPr>
      </w:pPr>
      <w:r w:rsidRPr="00980FFC">
        <w:rPr>
          <w:rFonts w:ascii="Calibri Light" w:hAnsi="Calibri Light" w:cs="Arial"/>
          <w:szCs w:val="22"/>
        </w:rPr>
        <w:t xml:space="preserve">  </w:t>
      </w:r>
    </w:p>
    <w:p w:rsidR="00656CE1" w:rsidRDefault="00656CE1" w:rsidP="00946D7A">
      <w:pPr>
        <w:rPr>
          <w:rFonts w:ascii="Calibri" w:eastAsia="Calibri" w:hAnsi="Calibri"/>
          <w:i/>
          <w:sz w:val="24"/>
          <w:szCs w:val="24"/>
          <w:u w:val="single"/>
          <w:lang w:eastAsia="en-US"/>
        </w:rPr>
      </w:pPr>
      <w:r>
        <w:rPr>
          <w:rFonts w:ascii="Calibri" w:eastAsia="Calibri" w:hAnsi="Calibri"/>
          <w:i/>
          <w:sz w:val="28"/>
          <w:szCs w:val="28"/>
          <w:u w:val="single"/>
          <w:lang w:eastAsia="en-US"/>
        </w:rPr>
        <w:br/>
      </w:r>
      <w:r>
        <w:rPr>
          <w:rFonts w:ascii="Calibri" w:eastAsia="Calibri" w:hAnsi="Calibri"/>
          <w:i/>
          <w:sz w:val="28"/>
          <w:szCs w:val="28"/>
          <w:u w:val="single"/>
          <w:lang w:eastAsia="en-US"/>
        </w:rPr>
        <w:br/>
      </w:r>
      <w:r>
        <w:rPr>
          <w:rFonts w:ascii="Calibri" w:eastAsia="Calibri" w:hAnsi="Calibri"/>
          <w:i/>
          <w:sz w:val="28"/>
          <w:szCs w:val="28"/>
          <w:u w:val="single"/>
          <w:lang w:eastAsia="en-US"/>
        </w:rPr>
        <w:br/>
      </w:r>
      <w:r>
        <w:rPr>
          <w:rFonts w:ascii="Calibri" w:eastAsia="Calibri" w:hAnsi="Calibri"/>
          <w:i/>
          <w:sz w:val="28"/>
          <w:szCs w:val="28"/>
          <w:u w:val="single"/>
          <w:lang w:eastAsia="en-US"/>
        </w:rPr>
        <w:br/>
      </w:r>
    </w:p>
    <w:p w:rsidR="00656CE1" w:rsidRPr="00656CE1" w:rsidRDefault="00656CE1" w:rsidP="00946D7A">
      <w:pPr>
        <w:rPr>
          <w:rFonts w:ascii="Calibri" w:eastAsia="Calibri" w:hAnsi="Calibri"/>
          <w:i/>
          <w:sz w:val="28"/>
          <w:szCs w:val="28"/>
          <w:u w:val="single"/>
          <w:lang w:eastAsia="en-US"/>
        </w:rPr>
      </w:pPr>
    </w:p>
    <w:p w:rsidR="00946D7A" w:rsidRPr="00656CE1" w:rsidRDefault="00656CE1" w:rsidP="00946D7A">
      <w:pPr>
        <w:rPr>
          <w:rFonts w:ascii="Calibri" w:eastAsia="Calibri" w:hAnsi="Calibri"/>
          <w:i/>
          <w:sz w:val="24"/>
          <w:szCs w:val="24"/>
          <w:u w:val="single"/>
          <w:lang w:eastAsia="en-US"/>
        </w:rPr>
      </w:pPr>
      <w:r w:rsidRPr="00656CE1">
        <w:rPr>
          <w:rFonts w:ascii="Calibri" w:eastAsia="Calibri" w:hAnsi="Calibri"/>
          <w:i/>
          <w:sz w:val="28"/>
          <w:szCs w:val="28"/>
          <w:u w:val="single"/>
          <w:lang w:eastAsia="en-US"/>
        </w:rPr>
        <w:t>Landesregierung muss Kritik des Instituts für Menschenrechte ernst nehmen</w:t>
      </w:r>
      <w:r>
        <w:rPr>
          <w:rFonts w:ascii="Calibri" w:eastAsia="Calibri" w:hAnsi="Calibri"/>
          <w:i/>
          <w:sz w:val="28"/>
          <w:szCs w:val="28"/>
          <w:u w:val="single"/>
          <w:lang w:eastAsia="en-US"/>
        </w:rPr>
        <w:br/>
      </w:r>
      <w:r>
        <w:rPr>
          <w:rFonts w:ascii="Calibri" w:eastAsia="Calibri" w:hAnsi="Calibri"/>
          <w:b/>
          <w:sz w:val="32"/>
          <w:szCs w:val="32"/>
          <w:lang w:eastAsia="en-US"/>
        </w:rPr>
        <w:t>Inklusive Bildung ist ein Menschenrecht</w:t>
      </w:r>
      <w:r w:rsidR="00E51EAC">
        <w:rPr>
          <w:rFonts w:ascii="Calibri" w:eastAsia="Calibri" w:hAnsi="Calibri"/>
          <w:b/>
          <w:sz w:val="32"/>
          <w:szCs w:val="32"/>
          <w:lang w:eastAsia="en-US"/>
        </w:rPr>
        <w:t>!</w:t>
      </w:r>
    </w:p>
    <w:p w:rsidR="00E51EAC" w:rsidRPr="00E51EAC" w:rsidRDefault="00E51EAC" w:rsidP="00E51EAC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017BA" w:rsidRPr="00E51EAC" w:rsidRDefault="00656CE1" w:rsidP="00DB2351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Das Institut für Menschenrechte hat die Bundesländer </w:t>
      </w:r>
      <w:r w:rsidR="00CD6CE5">
        <w:rPr>
          <w:rFonts w:ascii="Calibri" w:eastAsia="Calibri" w:hAnsi="Calibri"/>
          <w:sz w:val="24"/>
          <w:szCs w:val="24"/>
          <w:lang w:eastAsia="en-US"/>
        </w:rPr>
        <w:t xml:space="preserve">in einer Pressemeldung </w:t>
      </w:r>
      <w:r>
        <w:rPr>
          <w:rFonts w:ascii="Calibri" w:eastAsia="Calibri" w:hAnsi="Calibri"/>
          <w:sz w:val="24"/>
          <w:szCs w:val="24"/>
          <w:lang w:eastAsia="en-US"/>
        </w:rPr>
        <w:t xml:space="preserve">aufgefordert, die Vorgaben der UN-Behindertenrechtskonvention umzusetzen und ein inklusives Bildungssystem zu schaffen. </w:t>
      </w:r>
      <w:r w:rsidR="00CD6CE5">
        <w:rPr>
          <w:rFonts w:ascii="Calibri" w:eastAsia="Calibri" w:hAnsi="Calibri"/>
          <w:sz w:val="24"/>
          <w:szCs w:val="24"/>
          <w:lang w:eastAsia="en-US"/>
        </w:rPr>
        <w:t xml:space="preserve">Dieser </w:t>
      </w:r>
      <w:r>
        <w:rPr>
          <w:rFonts w:ascii="Calibri" w:eastAsia="Calibri" w:hAnsi="Calibri"/>
          <w:sz w:val="24"/>
          <w:szCs w:val="24"/>
          <w:lang w:eastAsia="en-US"/>
        </w:rPr>
        <w:t xml:space="preserve">Forderung </w:t>
      </w:r>
      <w:r w:rsidR="00CD6CE5">
        <w:rPr>
          <w:rFonts w:ascii="Calibri" w:eastAsia="Calibri" w:hAnsi="Calibri"/>
          <w:sz w:val="24"/>
          <w:szCs w:val="24"/>
          <w:lang w:eastAsia="en-US"/>
        </w:rPr>
        <w:t xml:space="preserve">schließen wir uns heute in aller Deutlichkeit </w:t>
      </w:r>
      <w:r>
        <w:rPr>
          <w:rFonts w:ascii="Calibri" w:eastAsia="Calibri" w:hAnsi="Calibri"/>
          <w:sz w:val="24"/>
          <w:szCs w:val="24"/>
          <w:lang w:eastAsia="en-US"/>
        </w:rPr>
        <w:t>an. „</w:t>
      </w:r>
      <w:r w:rsidR="00CD6CE5">
        <w:rPr>
          <w:rFonts w:ascii="Calibri" w:eastAsia="Calibri" w:hAnsi="Calibri"/>
          <w:sz w:val="24"/>
          <w:szCs w:val="24"/>
          <w:lang w:eastAsia="en-US"/>
        </w:rPr>
        <w:t>Es ist genau</w:t>
      </w:r>
      <w:r>
        <w:rPr>
          <w:rFonts w:ascii="Calibri" w:eastAsia="Calibri" w:hAnsi="Calibri"/>
          <w:sz w:val="24"/>
          <w:szCs w:val="24"/>
          <w:lang w:eastAsia="en-US"/>
        </w:rPr>
        <w:t xml:space="preserve">so, wie das Institut es jetzt noch einmal deutlich formuliert hat: </w:t>
      </w:r>
      <w:r w:rsidR="00CD6CE5">
        <w:rPr>
          <w:rFonts w:ascii="Calibri" w:eastAsia="Calibri" w:hAnsi="Calibri"/>
          <w:sz w:val="24"/>
          <w:szCs w:val="24"/>
          <w:lang w:eastAsia="en-US"/>
        </w:rPr>
        <w:t xml:space="preserve">die Landesregierung muss die Förderschulen schrittweise abbauen und ein Gesamtkonzept für die Umsetzung der schulischen Inklusion ausarbeiten – mit konkreten Maßnahmen und zeitlichen Vorgaben“, so der Landesvorsitzende des SoVD NRW, Franz Schrewe. </w:t>
      </w:r>
      <w:r w:rsidR="004F29D0">
        <w:rPr>
          <w:rFonts w:ascii="Calibri" w:eastAsia="Calibri" w:hAnsi="Calibri"/>
          <w:sz w:val="24"/>
          <w:szCs w:val="24"/>
          <w:lang w:eastAsia="en-US"/>
        </w:rPr>
        <w:t>Die Beibehaltung von Doppelstrukturen und ein Fortbestehen von Förderschulen könne nicht Teil dieser d</w:t>
      </w:r>
      <w:r w:rsidR="00CD6CE5">
        <w:rPr>
          <w:rFonts w:ascii="Calibri" w:eastAsia="Calibri" w:hAnsi="Calibri"/>
          <w:sz w:val="24"/>
          <w:szCs w:val="24"/>
          <w:lang w:eastAsia="en-US"/>
        </w:rPr>
        <w:t xml:space="preserve">ringend erforderlichen </w:t>
      </w:r>
      <w:r w:rsidR="004F29D0">
        <w:rPr>
          <w:rFonts w:ascii="Calibri" w:eastAsia="Calibri" w:hAnsi="Calibri"/>
          <w:sz w:val="24"/>
          <w:szCs w:val="24"/>
          <w:lang w:eastAsia="en-US"/>
        </w:rPr>
        <w:t xml:space="preserve">„Road </w:t>
      </w:r>
      <w:proofErr w:type="spellStart"/>
      <w:r w:rsidR="004F29D0">
        <w:rPr>
          <w:rFonts w:ascii="Calibri" w:eastAsia="Calibri" w:hAnsi="Calibri"/>
          <w:sz w:val="24"/>
          <w:szCs w:val="24"/>
          <w:lang w:eastAsia="en-US"/>
        </w:rPr>
        <w:t>Map</w:t>
      </w:r>
      <w:proofErr w:type="spellEnd"/>
      <w:r w:rsidR="004F29D0">
        <w:rPr>
          <w:rFonts w:ascii="Calibri" w:eastAsia="Calibri" w:hAnsi="Calibri"/>
          <w:sz w:val="24"/>
          <w:szCs w:val="24"/>
          <w:lang w:eastAsia="en-US"/>
        </w:rPr>
        <w:t>“ sein, so Schrewe weiter</w:t>
      </w:r>
      <w:r w:rsidR="00DB2351">
        <w:rPr>
          <w:rFonts w:ascii="Calibri" w:eastAsia="Calibri" w:hAnsi="Calibri"/>
          <w:sz w:val="24"/>
          <w:szCs w:val="24"/>
          <w:lang w:eastAsia="en-US"/>
        </w:rPr>
        <w:t xml:space="preserve">: </w:t>
      </w:r>
      <w:r w:rsidR="004F29D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4F29D0">
        <w:rPr>
          <w:rFonts w:ascii="Calibri" w:eastAsia="Calibri" w:hAnsi="Calibri"/>
          <w:sz w:val="24"/>
          <w:szCs w:val="24"/>
          <w:lang w:eastAsia="en-US"/>
        </w:rPr>
        <w:br/>
      </w:r>
      <w:r w:rsidR="00DB2351">
        <w:rPr>
          <w:rFonts w:ascii="Calibri" w:eastAsia="Calibri" w:hAnsi="Calibri"/>
          <w:sz w:val="24"/>
          <w:szCs w:val="24"/>
          <w:lang w:eastAsia="en-US"/>
        </w:rPr>
        <w:t>„</w:t>
      </w:r>
      <w:r w:rsidR="00E51EAC" w:rsidRPr="00E51EAC">
        <w:rPr>
          <w:rFonts w:ascii="Calibri" w:eastAsia="Calibri" w:hAnsi="Calibri"/>
          <w:sz w:val="24"/>
          <w:szCs w:val="24"/>
          <w:lang w:eastAsia="en-US"/>
        </w:rPr>
        <w:t>Das K</w:t>
      </w:r>
      <w:r w:rsidR="00DB2351">
        <w:rPr>
          <w:rFonts w:ascii="Calibri" w:eastAsia="Calibri" w:hAnsi="Calibri"/>
          <w:sz w:val="24"/>
          <w:szCs w:val="24"/>
          <w:lang w:eastAsia="en-US"/>
        </w:rPr>
        <w:t>onzept der Schwerpunktschulen wirft</w:t>
      </w:r>
      <w:r w:rsidR="00E51EAC" w:rsidRPr="00E51EAC">
        <w:rPr>
          <w:rFonts w:ascii="Calibri" w:eastAsia="Calibri" w:hAnsi="Calibri"/>
          <w:sz w:val="24"/>
          <w:szCs w:val="24"/>
          <w:lang w:eastAsia="en-US"/>
        </w:rPr>
        <w:t xml:space="preserve"> mehr Fragen auf als es beantwort</w:t>
      </w:r>
      <w:r w:rsidR="00DB2351">
        <w:rPr>
          <w:rFonts w:ascii="Calibri" w:eastAsia="Calibri" w:hAnsi="Calibri"/>
          <w:sz w:val="24"/>
          <w:szCs w:val="24"/>
          <w:lang w:eastAsia="en-US"/>
        </w:rPr>
        <w:t xml:space="preserve">et. Es bleibt völlig unklar, </w:t>
      </w:r>
      <w:r w:rsidR="00E51EAC" w:rsidRPr="00E51EAC">
        <w:rPr>
          <w:rFonts w:ascii="Calibri" w:eastAsia="Calibri" w:hAnsi="Calibri"/>
          <w:sz w:val="24"/>
          <w:szCs w:val="24"/>
          <w:lang w:eastAsia="en-US"/>
        </w:rPr>
        <w:t>wie Kinder und Jugendliche mit Beeinträchtigungen zukünftig tatsächlich wohnortnah eine gute inklusive Schule finden sollen.</w:t>
      </w:r>
      <w:r w:rsidR="00DB2351">
        <w:rPr>
          <w:rFonts w:ascii="Calibri" w:eastAsia="Calibri" w:hAnsi="Calibri"/>
          <w:sz w:val="24"/>
          <w:szCs w:val="24"/>
          <w:lang w:eastAsia="en-US"/>
        </w:rPr>
        <w:t xml:space="preserve"> Und dieses Recht auf Teilhabe darf ihnen nicht verwehrt werden.“</w:t>
      </w:r>
      <w:bookmarkStart w:id="0" w:name="_GoBack"/>
      <w:bookmarkEnd w:id="0"/>
    </w:p>
    <w:sectPr w:rsidR="009017BA" w:rsidRPr="00E51EAC" w:rsidSect="00047F2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119" w:right="1418" w:bottom="1418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AD" w:rsidRDefault="005026AD">
      <w:r>
        <w:separator/>
      </w:r>
    </w:p>
  </w:endnote>
  <w:endnote w:type="continuationSeparator" w:id="0">
    <w:p w:rsidR="005026AD" w:rsidRDefault="0050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BD" w:rsidRPr="00980FFC" w:rsidRDefault="00923CBD" w:rsidP="00685CA0">
    <w:pPr>
      <w:pStyle w:val="Fuzeile"/>
      <w:jc w:val="center"/>
      <w:rPr>
        <w:rFonts w:ascii="Calibri Light" w:hAnsi="Calibri Light"/>
        <w:color w:val="808080"/>
        <w:sz w:val="16"/>
        <w:szCs w:val="16"/>
      </w:rPr>
    </w:pPr>
    <w:r w:rsidRPr="00980FFC">
      <w:rPr>
        <w:rFonts w:ascii="Calibri Light" w:hAnsi="Calibri Light" w:cs="Arial"/>
        <w:color w:val="808080"/>
        <w:sz w:val="16"/>
        <w:szCs w:val="16"/>
      </w:rPr>
      <w:t xml:space="preserve">SoVD NRW e.V. • </w:t>
    </w:r>
    <w:r w:rsidR="001F43B4">
      <w:rPr>
        <w:rFonts w:ascii="Calibri Light" w:hAnsi="Calibri Light" w:cs="Arial"/>
        <w:color w:val="808080"/>
        <w:sz w:val="16"/>
        <w:szCs w:val="16"/>
      </w:rPr>
      <w:t>Landesp</w:t>
    </w:r>
    <w:r w:rsidR="00A770E1">
      <w:rPr>
        <w:rFonts w:ascii="Calibri Light" w:hAnsi="Calibri Light" w:cs="Arial"/>
        <w:color w:val="808080"/>
        <w:sz w:val="16"/>
        <w:szCs w:val="16"/>
      </w:rPr>
      <w:t>ressesprecher</w:t>
    </w:r>
    <w:r w:rsidRPr="00980FFC">
      <w:rPr>
        <w:rFonts w:ascii="Calibri Light" w:hAnsi="Calibri Light" w:cs="Arial"/>
        <w:color w:val="808080"/>
        <w:sz w:val="16"/>
        <w:szCs w:val="16"/>
      </w:rPr>
      <w:t xml:space="preserve"> • Ma</w:t>
    </w:r>
    <w:r w:rsidR="00A770E1">
      <w:rPr>
        <w:rFonts w:ascii="Calibri Light" w:hAnsi="Calibri Light" w:cs="Arial"/>
        <w:color w:val="808080"/>
        <w:sz w:val="16"/>
        <w:szCs w:val="16"/>
      </w:rPr>
      <w:t>tthias Veit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BD" w:rsidRPr="007D4FB4" w:rsidRDefault="00A770E1" w:rsidP="00047F2E">
    <w:pPr>
      <w:pStyle w:val="Fuzeile"/>
      <w:jc w:val="center"/>
      <w:rPr>
        <w:color w:val="7F7F7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370840</wp:posOffset>
              </wp:positionH>
              <wp:positionV relativeFrom="paragraph">
                <wp:posOffset>-146685</wp:posOffset>
              </wp:positionV>
              <wp:extent cx="5881370" cy="603885"/>
              <wp:effectExtent l="0" t="0" r="24130" b="2476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1370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CBD" w:rsidRPr="00980FFC" w:rsidRDefault="00923CBD" w:rsidP="00047F2E">
                          <w:pPr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>SoVD NRW e.V. • Vereinsregister: AG Düsseldorf VR 10365</w:t>
                          </w: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br/>
                            <w:t xml:space="preserve">Sitz: </w:t>
                          </w:r>
                          <w:proofErr w:type="spellStart"/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>Erkrather</w:t>
                          </w:r>
                          <w:proofErr w:type="spellEnd"/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 xml:space="preserve"> Str. 343 • 40231 Düsseldorf (</w:t>
                          </w:r>
                          <w:proofErr w:type="spellStart"/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>Lierenfeld</w:t>
                          </w:r>
                          <w:proofErr w:type="spellEnd"/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>) • www.sovd-nrw.de • info@sovd-nrw.de</w:t>
                          </w: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br/>
                            <w:t>Kreissparkasse Düsseldorf • BLZ 301 502 00 • Konto 204 8452 • IBAN DE82 3015 0200 0002 04</w:t>
                          </w:r>
                          <w:r w:rsidR="00DA1B90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>84 52</w:t>
                          </w: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 xml:space="preserve"> • BIC WELADED1KSD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.2pt;margin-top:-11.55pt;width:463.1pt;height:47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" strokecolor="white">
              <v:textbox>
                <w:txbxContent>
                  <w:p w:rsidR="00923CBD" w:rsidRPr="00980FFC" w:rsidRDefault="00923CBD" w:rsidP="00047F2E">
                    <w:pPr>
                      <w:jc w:val="center"/>
                      <w:rPr>
                        <w:rFonts w:ascii="Calibri Light" w:hAnsi="Calibri Light"/>
                      </w:rPr>
                    </w:pP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>SoVD NRW e.V. • Vereinsregister: AG Düsseldorf VR 10365</w:t>
                    </w: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br/>
                      <w:t xml:space="preserve">Sitz: </w:t>
                    </w:r>
                    <w:proofErr w:type="spellStart"/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>Erkrather</w:t>
                    </w:r>
                    <w:proofErr w:type="spellEnd"/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 xml:space="preserve"> Str. 343 • 40231 Düsseldorf (</w:t>
                    </w:r>
                    <w:proofErr w:type="spellStart"/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>Lierenfeld</w:t>
                    </w:r>
                    <w:proofErr w:type="spellEnd"/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>) • www.sovd-nrw.de • info@sovd-nrw.de</w:t>
                    </w: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br/>
                      <w:t>Kreissparkasse Düsseldorf • BLZ 301 502 00 • Konto 204 8452 • IBAN DE82 3015 0200 0002 04</w:t>
                    </w:r>
                    <w:r w:rsidR="00DA1B90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>84 52</w:t>
                    </w: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 xml:space="preserve"> • BIC WELADED1KSD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23CBD" w:rsidRDefault="00923C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AD" w:rsidRDefault="005026AD">
      <w:r>
        <w:separator/>
      </w:r>
    </w:p>
  </w:footnote>
  <w:footnote w:type="continuationSeparator" w:id="0">
    <w:p w:rsidR="005026AD" w:rsidRDefault="0050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BD" w:rsidRPr="00332BB2" w:rsidRDefault="00A770E1">
    <w:pPr>
      <w:pStyle w:val="Kopfzeile"/>
      <w:rPr>
        <w:rFonts w:ascii="Arial" w:hAnsi="Arial" w:cs="Arial"/>
        <w:sz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5022850</wp:posOffset>
              </wp:positionH>
              <wp:positionV relativeFrom="paragraph">
                <wp:posOffset>1285240</wp:posOffset>
              </wp:positionV>
              <wp:extent cx="839470" cy="23304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CBD" w:rsidRPr="00980FFC" w:rsidRDefault="00923CBD" w:rsidP="00685CA0">
                          <w:pPr>
                            <w:pStyle w:val="Fuzeile"/>
                            <w:jc w:val="center"/>
                            <w:rPr>
                              <w:rFonts w:ascii="Calibri Light" w:hAnsi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 xml:space="preserve">• Seite </w:t>
                          </w: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29D0">
                            <w:rPr>
                              <w:rFonts w:ascii="Calibri Light" w:hAnsi="Calibri Light" w:cs="Arial"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0FFC">
                            <w:rPr>
                              <w:rFonts w:ascii="Calibri Light" w:hAnsi="Calibri Light" w:cs="Arial"/>
                              <w:color w:val="808080"/>
                              <w:sz w:val="16"/>
                              <w:szCs w:val="16"/>
                            </w:rPr>
                            <w:t xml:space="preserve"> •</w:t>
                          </w:r>
                        </w:p>
                        <w:p w:rsidR="00923CBD" w:rsidRDefault="00923C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95.5pt;margin-top:101.2pt;width:66.1pt;height: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TWggIAAA4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" stroked="f">
              <v:textbox>
                <w:txbxContent>
                  <w:p w:rsidR="00923CBD" w:rsidRPr="00980FFC" w:rsidRDefault="00923CBD" w:rsidP="00685CA0">
                    <w:pPr>
                      <w:pStyle w:val="Fuzeile"/>
                      <w:jc w:val="center"/>
                      <w:rPr>
                        <w:rFonts w:ascii="Calibri Light" w:hAnsi="Calibri Light"/>
                        <w:color w:val="808080"/>
                        <w:sz w:val="16"/>
                        <w:szCs w:val="16"/>
                      </w:rPr>
                    </w:pP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 xml:space="preserve">• Seite </w:t>
                    </w: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instrText>PAGE   \* MERGEFORMAT</w:instrText>
                    </w: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4F29D0">
                      <w:rPr>
                        <w:rFonts w:ascii="Calibri Light" w:hAnsi="Calibri Light" w:cs="Arial"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980FFC">
                      <w:rPr>
                        <w:rFonts w:ascii="Calibri Light" w:hAnsi="Calibri Light" w:cs="Arial"/>
                        <w:color w:val="808080"/>
                        <w:sz w:val="16"/>
                        <w:szCs w:val="16"/>
                      </w:rPr>
                      <w:t xml:space="preserve"> •</w:t>
                    </w:r>
                  </w:p>
                  <w:p w:rsidR="00923CBD" w:rsidRDefault="00923CBD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4380230</wp:posOffset>
          </wp:positionH>
          <wp:positionV relativeFrom="paragraph">
            <wp:posOffset>-302260</wp:posOffset>
          </wp:positionV>
          <wp:extent cx="1871980" cy="1673225"/>
          <wp:effectExtent l="0" t="0" r="0" b="3175"/>
          <wp:wrapTight wrapText="bothSides">
            <wp:wrapPolygon edited="0">
              <wp:start x="0" y="0"/>
              <wp:lineTo x="0" y="21395"/>
              <wp:lineTo x="21322" y="21395"/>
              <wp:lineTo x="21322" y="0"/>
              <wp:lineTo x="0" y="0"/>
            </wp:wrapPolygon>
          </wp:wrapTight>
          <wp:docPr id="8" name="Bild 1" descr="sovd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ovdnr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CBD">
      <w:rPr>
        <w:rFonts w:ascii="Arial" w:hAnsi="Arial" w:cs="Arial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BD" w:rsidRDefault="00A770E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-310515</wp:posOffset>
          </wp:positionV>
          <wp:extent cx="1871980" cy="1673225"/>
          <wp:effectExtent l="0" t="0" r="0" b="3175"/>
          <wp:wrapTight wrapText="bothSides">
            <wp:wrapPolygon edited="0">
              <wp:start x="0" y="0"/>
              <wp:lineTo x="0" y="21395"/>
              <wp:lineTo x="21322" y="21395"/>
              <wp:lineTo x="21322" y="0"/>
              <wp:lineTo x="0" y="0"/>
            </wp:wrapPolygon>
          </wp:wrapTight>
          <wp:docPr id="9" name="Bild 6" descr="sovd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ovdnr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300F"/>
    <w:multiLevelType w:val="hybridMultilevel"/>
    <w:tmpl w:val="C4AA55BC"/>
    <w:lvl w:ilvl="0" w:tplc="D8F269A8"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3"/>
    <w:rsid w:val="00005BEA"/>
    <w:rsid w:val="0000754B"/>
    <w:rsid w:val="000117E4"/>
    <w:rsid w:val="00015198"/>
    <w:rsid w:val="0002012A"/>
    <w:rsid w:val="0002490F"/>
    <w:rsid w:val="000253B3"/>
    <w:rsid w:val="0003161E"/>
    <w:rsid w:val="000316AC"/>
    <w:rsid w:val="00034F9F"/>
    <w:rsid w:val="000425BD"/>
    <w:rsid w:val="00044CDF"/>
    <w:rsid w:val="00047F2E"/>
    <w:rsid w:val="0005153B"/>
    <w:rsid w:val="000526D9"/>
    <w:rsid w:val="0005365C"/>
    <w:rsid w:val="00053CD5"/>
    <w:rsid w:val="0005745D"/>
    <w:rsid w:val="00060347"/>
    <w:rsid w:val="00076643"/>
    <w:rsid w:val="00085FA8"/>
    <w:rsid w:val="00097024"/>
    <w:rsid w:val="0009754F"/>
    <w:rsid w:val="0009769E"/>
    <w:rsid w:val="000A2263"/>
    <w:rsid w:val="000A4EC5"/>
    <w:rsid w:val="000A648B"/>
    <w:rsid w:val="000B3461"/>
    <w:rsid w:val="000B4F84"/>
    <w:rsid w:val="000C2A55"/>
    <w:rsid w:val="000C724C"/>
    <w:rsid w:val="000D4AF6"/>
    <w:rsid w:val="000D5359"/>
    <w:rsid w:val="000D6795"/>
    <w:rsid w:val="000E13FE"/>
    <w:rsid w:val="000E3869"/>
    <w:rsid w:val="000E5493"/>
    <w:rsid w:val="000F0C01"/>
    <w:rsid w:val="000F3E12"/>
    <w:rsid w:val="000F6F5A"/>
    <w:rsid w:val="000F7978"/>
    <w:rsid w:val="001022E1"/>
    <w:rsid w:val="00103300"/>
    <w:rsid w:val="0010684C"/>
    <w:rsid w:val="001074E9"/>
    <w:rsid w:val="00107F1F"/>
    <w:rsid w:val="00111914"/>
    <w:rsid w:val="0011285E"/>
    <w:rsid w:val="00113EE1"/>
    <w:rsid w:val="00115BFE"/>
    <w:rsid w:val="00116ABE"/>
    <w:rsid w:val="001219DB"/>
    <w:rsid w:val="00125DD5"/>
    <w:rsid w:val="00133456"/>
    <w:rsid w:val="00135FBB"/>
    <w:rsid w:val="00136224"/>
    <w:rsid w:val="001409AD"/>
    <w:rsid w:val="00140FFA"/>
    <w:rsid w:val="001413AA"/>
    <w:rsid w:val="001424E6"/>
    <w:rsid w:val="00143EFD"/>
    <w:rsid w:val="00144928"/>
    <w:rsid w:val="0014632E"/>
    <w:rsid w:val="001510E2"/>
    <w:rsid w:val="001511D9"/>
    <w:rsid w:val="001554E6"/>
    <w:rsid w:val="001560AC"/>
    <w:rsid w:val="00157792"/>
    <w:rsid w:val="00157DFF"/>
    <w:rsid w:val="00163BC0"/>
    <w:rsid w:val="00164006"/>
    <w:rsid w:val="00164FB9"/>
    <w:rsid w:val="00165571"/>
    <w:rsid w:val="00167718"/>
    <w:rsid w:val="00170700"/>
    <w:rsid w:val="001722AB"/>
    <w:rsid w:val="001729A1"/>
    <w:rsid w:val="001855A9"/>
    <w:rsid w:val="0019599D"/>
    <w:rsid w:val="001A4020"/>
    <w:rsid w:val="001A6798"/>
    <w:rsid w:val="001B0007"/>
    <w:rsid w:val="001B7233"/>
    <w:rsid w:val="001C0429"/>
    <w:rsid w:val="001D3AD7"/>
    <w:rsid w:val="001D3D65"/>
    <w:rsid w:val="001D5EE0"/>
    <w:rsid w:val="001D7298"/>
    <w:rsid w:val="001E5F31"/>
    <w:rsid w:val="001E650E"/>
    <w:rsid w:val="001E75E5"/>
    <w:rsid w:val="001F1723"/>
    <w:rsid w:val="001F43B4"/>
    <w:rsid w:val="001F5D86"/>
    <w:rsid w:val="00201776"/>
    <w:rsid w:val="00201A21"/>
    <w:rsid w:val="002028DE"/>
    <w:rsid w:val="0021503D"/>
    <w:rsid w:val="00216FD1"/>
    <w:rsid w:val="002242FA"/>
    <w:rsid w:val="00226F4D"/>
    <w:rsid w:val="00227E82"/>
    <w:rsid w:val="00232A84"/>
    <w:rsid w:val="00233C73"/>
    <w:rsid w:val="00233C96"/>
    <w:rsid w:val="00236E1C"/>
    <w:rsid w:val="002416AA"/>
    <w:rsid w:val="002428A3"/>
    <w:rsid w:val="002428D3"/>
    <w:rsid w:val="00242D38"/>
    <w:rsid w:val="00243701"/>
    <w:rsid w:val="00251CCE"/>
    <w:rsid w:val="002533E3"/>
    <w:rsid w:val="00257BD3"/>
    <w:rsid w:val="0026079C"/>
    <w:rsid w:val="002668F8"/>
    <w:rsid w:val="00270089"/>
    <w:rsid w:val="00275FDC"/>
    <w:rsid w:val="002770A1"/>
    <w:rsid w:val="00277548"/>
    <w:rsid w:val="0028315F"/>
    <w:rsid w:val="00286518"/>
    <w:rsid w:val="002A13E8"/>
    <w:rsid w:val="002A1B75"/>
    <w:rsid w:val="002A1F86"/>
    <w:rsid w:val="002B1EB3"/>
    <w:rsid w:val="002B4550"/>
    <w:rsid w:val="002B4899"/>
    <w:rsid w:val="002B6EF7"/>
    <w:rsid w:val="002C10A2"/>
    <w:rsid w:val="002C166D"/>
    <w:rsid w:val="002C29D0"/>
    <w:rsid w:val="002C448D"/>
    <w:rsid w:val="002C6982"/>
    <w:rsid w:val="002D00D4"/>
    <w:rsid w:val="002D0C67"/>
    <w:rsid w:val="002D48AB"/>
    <w:rsid w:val="002D6388"/>
    <w:rsid w:val="002D65F2"/>
    <w:rsid w:val="002E0375"/>
    <w:rsid w:val="002E72EE"/>
    <w:rsid w:val="002F0B06"/>
    <w:rsid w:val="002F1914"/>
    <w:rsid w:val="002F6B71"/>
    <w:rsid w:val="00314960"/>
    <w:rsid w:val="00317686"/>
    <w:rsid w:val="003229C1"/>
    <w:rsid w:val="00324509"/>
    <w:rsid w:val="003253CB"/>
    <w:rsid w:val="00331D91"/>
    <w:rsid w:val="00332225"/>
    <w:rsid w:val="00332BB2"/>
    <w:rsid w:val="00336BF3"/>
    <w:rsid w:val="00347F93"/>
    <w:rsid w:val="003634A5"/>
    <w:rsid w:val="00365B97"/>
    <w:rsid w:val="003712C9"/>
    <w:rsid w:val="00371FBA"/>
    <w:rsid w:val="003722BF"/>
    <w:rsid w:val="003749B0"/>
    <w:rsid w:val="00374A07"/>
    <w:rsid w:val="0037603F"/>
    <w:rsid w:val="00383873"/>
    <w:rsid w:val="00383BEF"/>
    <w:rsid w:val="00397371"/>
    <w:rsid w:val="003A33F2"/>
    <w:rsid w:val="003A411A"/>
    <w:rsid w:val="003B4EFC"/>
    <w:rsid w:val="003B5191"/>
    <w:rsid w:val="003B64AC"/>
    <w:rsid w:val="003B6AE3"/>
    <w:rsid w:val="003B73F3"/>
    <w:rsid w:val="003B7F7A"/>
    <w:rsid w:val="003C3ED4"/>
    <w:rsid w:val="003C6F37"/>
    <w:rsid w:val="003C7B0D"/>
    <w:rsid w:val="003D07DC"/>
    <w:rsid w:val="003D08DA"/>
    <w:rsid w:val="003D0BB2"/>
    <w:rsid w:val="003D40D9"/>
    <w:rsid w:val="003D7A6A"/>
    <w:rsid w:val="003E1DFA"/>
    <w:rsid w:val="003E2EB7"/>
    <w:rsid w:val="003E3309"/>
    <w:rsid w:val="003E70C7"/>
    <w:rsid w:val="003F4DB8"/>
    <w:rsid w:val="003F601B"/>
    <w:rsid w:val="003F6EB4"/>
    <w:rsid w:val="0040112F"/>
    <w:rsid w:val="00412711"/>
    <w:rsid w:val="00416F91"/>
    <w:rsid w:val="004177D4"/>
    <w:rsid w:val="00417FE1"/>
    <w:rsid w:val="0042134C"/>
    <w:rsid w:val="00421FDF"/>
    <w:rsid w:val="00422249"/>
    <w:rsid w:val="00422A29"/>
    <w:rsid w:val="00431CDE"/>
    <w:rsid w:val="0043202F"/>
    <w:rsid w:val="00437375"/>
    <w:rsid w:val="00443B7C"/>
    <w:rsid w:val="0044497D"/>
    <w:rsid w:val="00446B21"/>
    <w:rsid w:val="00447409"/>
    <w:rsid w:val="004531E9"/>
    <w:rsid w:val="004612CC"/>
    <w:rsid w:val="00461B7B"/>
    <w:rsid w:val="0046203B"/>
    <w:rsid w:val="00472260"/>
    <w:rsid w:val="00472797"/>
    <w:rsid w:val="00475AC5"/>
    <w:rsid w:val="00477A16"/>
    <w:rsid w:val="00483ACE"/>
    <w:rsid w:val="004907EE"/>
    <w:rsid w:val="004927BA"/>
    <w:rsid w:val="00493DC1"/>
    <w:rsid w:val="00493F78"/>
    <w:rsid w:val="004948E5"/>
    <w:rsid w:val="004971EE"/>
    <w:rsid w:val="0049738F"/>
    <w:rsid w:val="0049761A"/>
    <w:rsid w:val="00497A4C"/>
    <w:rsid w:val="004A1EDD"/>
    <w:rsid w:val="004A3B0C"/>
    <w:rsid w:val="004A4988"/>
    <w:rsid w:val="004A7578"/>
    <w:rsid w:val="004B0E5E"/>
    <w:rsid w:val="004C1656"/>
    <w:rsid w:val="004C3A44"/>
    <w:rsid w:val="004C68BB"/>
    <w:rsid w:val="004C7DCB"/>
    <w:rsid w:val="004D0F75"/>
    <w:rsid w:val="004D46BD"/>
    <w:rsid w:val="004D476C"/>
    <w:rsid w:val="004D4DFF"/>
    <w:rsid w:val="004D7E34"/>
    <w:rsid w:val="004E0B2E"/>
    <w:rsid w:val="004E1D63"/>
    <w:rsid w:val="004E2BCC"/>
    <w:rsid w:val="004F1668"/>
    <w:rsid w:val="004F27F0"/>
    <w:rsid w:val="004F29D0"/>
    <w:rsid w:val="004F70AC"/>
    <w:rsid w:val="004F72DF"/>
    <w:rsid w:val="004F783B"/>
    <w:rsid w:val="005026AD"/>
    <w:rsid w:val="00507DD3"/>
    <w:rsid w:val="0051259B"/>
    <w:rsid w:val="00522315"/>
    <w:rsid w:val="005231FC"/>
    <w:rsid w:val="00523D99"/>
    <w:rsid w:val="00523DAB"/>
    <w:rsid w:val="0053477F"/>
    <w:rsid w:val="00537453"/>
    <w:rsid w:val="0054421D"/>
    <w:rsid w:val="00545FF2"/>
    <w:rsid w:val="00547E96"/>
    <w:rsid w:val="00550489"/>
    <w:rsid w:val="00554A75"/>
    <w:rsid w:val="0055585F"/>
    <w:rsid w:val="00573392"/>
    <w:rsid w:val="00576285"/>
    <w:rsid w:val="00576805"/>
    <w:rsid w:val="0057755E"/>
    <w:rsid w:val="005806B9"/>
    <w:rsid w:val="005828A9"/>
    <w:rsid w:val="00583187"/>
    <w:rsid w:val="00585CCB"/>
    <w:rsid w:val="00586204"/>
    <w:rsid w:val="00586DAB"/>
    <w:rsid w:val="00586F39"/>
    <w:rsid w:val="0059096A"/>
    <w:rsid w:val="005910CA"/>
    <w:rsid w:val="00591A3A"/>
    <w:rsid w:val="0059257A"/>
    <w:rsid w:val="00594F3C"/>
    <w:rsid w:val="00597693"/>
    <w:rsid w:val="005A1696"/>
    <w:rsid w:val="005A1EAE"/>
    <w:rsid w:val="005A6964"/>
    <w:rsid w:val="005A74A6"/>
    <w:rsid w:val="005B2989"/>
    <w:rsid w:val="005B4B82"/>
    <w:rsid w:val="005B6BEF"/>
    <w:rsid w:val="005B7AA2"/>
    <w:rsid w:val="005C171D"/>
    <w:rsid w:val="005C52E6"/>
    <w:rsid w:val="005C5DFE"/>
    <w:rsid w:val="005C6AF0"/>
    <w:rsid w:val="005D4132"/>
    <w:rsid w:val="005D745A"/>
    <w:rsid w:val="005E09C4"/>
    <w:rsid w:val="005E290E"/>
    <w:rsid w:val="005E4E14"/>
    <w:rsid w:val="005F4087"/>
    <w:rsid w:val="005F50A1"/>
    <w:rsid w:val="0060107A"/>
    <w:rsid w:val="00601C5C"/>
    <w:rsid w:val="006044D8"/>
    <w:rsid w:val="00604960"/>
    <w:rsid w:val="00605919"/>
    <w:rsid w:val="00606AC8"/>
    <w:rsid w:val="00611880"/>
    <w:rsid w:val="0061268C"/>
    <w:rsid w:val="006149B3"/>
    <w:rsid w:val="00615C33"/>
    <w:rsid w:val="006215B4"/>
    <w:rsid w:val="006221B3"/>
    <w:rsid w:val="00623708"/>
    <w:rsid w:val="00624A9F"/>
    <w:rsid w:val="006259B5"/>
    <w:rsid w:val="00632BA3"/>
    <w:rsid w:val="006345E6"/>
    <w:rsid w:val="00640B2E"/>
    <w:rsid w:val="00643108"/>
    <w:rsid w:val="00643BDE"/>
    <w:rsid w:val="006454BF"/>
    <w:rsid w:val="00647FC1"/>
    <w:rsid w:val="00650033"/>
    <w:rsid w:val="006535AF"/>
    <w:rsid w:val="00654D25"/>
    <w:rsid w:val="00656CE1"/>
    <w:rsid w:val="00660538"/>
    <w:rsid w:val="00662C59"/>
    <w:rsid w:val="00664847"/>
    <w:rsid w:val="0066639B"/>
    <w:rsid w:val="006705EA"/>
    <w:rsid w:val="00671B76"/>
    <w:rsid w:val="0067331A"/>
    <w:rsid w:val="00673D40"/>
    <w:rsid w:val="00677C88"/>
    <w:rsid w:val="006831E6"/>
    <w:rsid w:val="00683C5C"/>
    <w:rsid w:val="00685AEE"/>
    <w:rsid w:val="00685CA0"/>
    <w:rsid w:val="00690D71"/>
    <w:rsid w:val="00694268"/>
    <w:rsid w:val="006A2367"/>
    <w:rsid w:val="006A27B3"/>
    <w:rsid w:val="006A3415"/>
    <w:rsid w:val="006A3591"/>
    <w:rsid w:val="006B1C10"/>
    <w:rsid w:val="006B25BC"/>
    <w:rsid w:val="006B4CE6"/>
    <w:rsid w:val="006B638A"/>
    <w:rsid w:val="006B7EDE"/>
    <w:rsid w:val="006C3C7A"/>
    <w:rsid w:val="006C4F7F"/>
    <w:rsid w:val="006C51E6"/>
    <w:rsid w:val="006C6BE6"/>
    <w:rsid w:val="006E0E82"/>
    <w:rsid w:val="006E4438"/>
    <w:rsid w:val="006E7315"/>
    <w:rsid w:val="006E786B"/>
    <w:rsid w:val="006F4A3F"/>
    <w:rsid w:val="006F4D56"/>
    <w:rsid w:val="0070203A"/>
    <w:rsid w:val="00702809"/>
    <w:rsid w:val="00702BA2"/>
    <w:rsid w:val="00706A99"/>
    <w:rsid w:val="00711932"/>
    <w:rsid w:val="007150E7"/>
    <w:rsid w:val="00715E8F"/>
    <w:rsid w:val="00716582"/>
    <w:rsid w:val="0071717E"/>
    <w:rsid w:val="007203AD"/>
    <w:rsid w:val="00721DA3"/>
    <w:rsid w:val="00721F93"/>
    <w:rsid w:val="00723BD6"/>
    <w:rsid w:val="00725D22"/>
    <w:rsid w:val="007305EC"/>
    <w:rsid w:val="007352B5"/>
    <w:rsid w:val="00737C41"/>
    <w:rsid w:val="007407DE"/>
    <w:rsid w:val="007527BA"/>
    <w:rsid w:val="007556CF"/>
    <w:rsid w:val="007570A1"/>
    <w:rsid w:val="007607C3"/>
    <w:rsid w:val="007628FC"/>
    <w:rsid w:val="00764726"/>
    <w:rsid w:val="00765034"/>
    <w:rsid w:val="007659C4"/>
    <w:rsid w:val="00766DAE"/>
    <w:rsid w:val="00767E10"/>
    <w:rsid w:val="00767F90"/>
    <w:rsid w:val="0077037A"/>
    <w:rsid w:val="00770EE0"/>
    <w:rsid w:val="0077187B"/>
    <w:rsid w:val="00771D41"/>
    <w:rsid w:val="0077295B"/>
    <w:rsid w:val="0077298C"/>
    <w:rsid w:val="007746C8"/>
    <w:rsid w:val="00781AED"/>
    <w:rsid w:val="00783EA0"/>
    <w:rsid w:val="0078617B"/>
    <w:rsid w:val="00790B38"/>
    <w:rsid w:val="00790C45"/>
    <w:rsid w:val="00792ACF"/>
    <w:rsid w:val="00796E6E"/>
    <w:rsid w:val="007A792E"/>
    <w:rsid w:val="007B29AC"/>
    <w:rsid w:val="007B42D4"/>
    <w:rsid w:val="007B6AC0"/>
    <w:rsid w:val="007B6B40"/>
    <w:rsid w:val="007B79FF"/>
    <w:rsid w:val="007C0263"/>
    <w:rsid w:val="007C75D4"/>
    <w:rsid w:val="007D4FB4"/>
    <w:rsid w:val="007D5851"/>
    <w:rsid w:val="007E188B"/>
    <w:rsid w:val="007E1B36"/>
    <w:rsid w:val="007E22D5"/>
    <w:rsid w:val="007E5F37"/>
    <w:rsid w:val="007F0C47"/>
    <w:rsid w:val="007F1EFF"/>
    <w:rsid w:val="007F43B1"/>
    <w:rsid w:val="007F464B"/>
    <w:rsid w:val="007F6BF1"/>
    <w:rsid w:val="00802E9E"/>
    <w:rsid w:val="0081079D"/>
    <w:rsid w:val="00813DF0"/>
    <w:rsid w:val="00814489"/>
    <w:rsid w:val="0082096E"/>
    <w:rsid w:val="00825823"/>
    <w:rsid w:val="00833941"/>
    <w:rsid w:val="00834912"/>
    <w:rsid w:val="00834BA1"/>
    <w:rsid w:val="008362EB"/>
    <w:rsid w:val="008369F0"/>
    <w:rsid w:val="00842C62"/>
    <w:rsid w:val="0085658E"/>
    <w:rsid w:val="00860DA5"/>
    <w:rsid w:val="00864E24"/>
    <w:rsid w:val="00870AD0"/>
    <w:rsid w:val="00876AD0"/>
    <w:rsid w:val="00882429"/>
    <w:rsid w:val="00884CD0"/>
    <w:rsid w:val="00885861"/>
    <w:rsid w:val="008861AC"/>
    <w:rsid w:val="008866B5"/>
    <w:rsid w:val="008913D3"/>
    <w:rsid w:val="0089282F"/>
    <w:rsid w:val="00892BF5"/>
    <w:rsid w:val="00894A9D"/>
    <w:rsid w:val="008A0AAB"/>
    <w:rsid w:val="008A5EA7"/>
    <w:rsid w:val="008B0A0C"/>
    <w:rsid w:val="008B1DC7"/>
    <w:rsid w:val="008B3257"/>
    <w:rsid w:val="008B4A44"/>
    <w:rsid w:val="008B5A1C"/>
    <w:rsid w:val="008B5DE2"/>
    <w:rsid w:val="008B62A2"/>
    <w:rsid w:val="008B71EF"/>
    <w:rsid w:val="008C00FB"/>
    <w:rsid w:val="008C1255"/>
    <w:rsid w:val="008C2DB1"/>
    <w:rsid w:val="008C3CFF"/>
    <w:rsid w:val="008C7208"/>
    <w:rsid w:val="008C7F4A"/>
    <w:rsid w:val="008D2AE6"/>
    <w:rsid w:val="008D37BE"/>
    <w:rsid w:val="008D4979"/>
    <w:rsid w:val="008D565B"/>
    <w:rsid w:val="008E0A7B"/>
    <w:rsid w:val="008E0C43"/>
    <w:rsid w:val="008E5E0F"/>
    <w:rsid w:val="008E70E0"/>
    <w:rsid w:val="008E789D"/>
    <w:rsid w:val="008E7ABE"/>
    <w:rsid w:val="008F018B"/>
    <w:rsid w:val="008F1559"/>
    <w:rsid w:val="008F304E"/>
    <w:rsid w:val="008F65EE"/>
    <w:rsid w:val="00900131"/>
    <w:rsid w:val="009017BA"/>
    <w:rsid w:val="00905703"/>
    <w:rsid w:val="00910F26"/>
    <w:rsid w:val="00911DCC"/>
    <w:rsid w:val="00912078"/>
    <w:rsid w:val="009130F9"/>
    <w:rsid w:val="00915068"/>
    <w:rsid w:val="00920674"/>
    <w:rsid w:val="00923CBD"/>
    <w:rsid w:val="00933075"/>
    <w:rsid w:val="0093579E"/>
    <w:rsid w:val="009413FC"/>
    <w:rsid w:val="009419CE"/>
    <w:rsid w:val="009429BF"/>
    <w:rsid w:val="00946A19"/>
    <w:rsid w:val="00946D7A"/>
    <w:rsid w:val="00961C0A"/>
    <w:rsid w:val="00963C8E"/>
    <w:rsid w:val="00970932"/>
    <w:rsid w:val="0097096C"/>
    <w:rsid w:val="00971C72"/>
    <w:rsid w:val="009765FE"/>
    <w:rsid w:val="00980FFC"/>
    <w:rsid w:val="009845F9"/>
    <w:rsid w:val="00990F18"/>
    <w:rsid w:val="0099304A"/>
    <w:rsid w:val="0099452A"/>
    <w:rsid w:val="009946D4"/>
    <w:rsid w:val="00994899"/>
    <w:rsid w:val="00996EA0"/>
    <w:rsid w:val="009A1E29"/>
    <w:rsid w:val="009A42EB"/>
    <w:rsid w:val="009B2194"/>
    <w:rsid w:val="009B4A84"/>
    <w:rsid w:val="009B5EA1"/>
    <w:rsid w:val="009C01D7"/>
    <w:rsid w:val="009C141A"/>
    <w:rsid w:val="009C160E"/>
    <w:rsid w:val="009C5B88"/>
    <w:rsid w:val="009D0D54"/>
    <w:rsid w:val="009D4334"/>
    <w:rsid w:val="009D7881"/>
    <w:rsid w:val="009E18BC"/>
    <w:rsid w:val="009E7ED7"/>
    <w:rsid w:val="009F2B20"/>
    <w:rsid w:val="00A035AD"/>
    <w:rsid w:val="00A16932"/>
    <w:rsid w:val="00A16A40"/>
    <w:rsid w:val="00A208C4"/>
    <w:rsid w:val="00A20A99"/>
    <w:rsid w:val="00A23C98"/>
    <w:rsid w:val="00A27B7E"/>
    <w:rsid w:val="00A303F6"/>
    <w:rsid w:val="00A30E7F"/>
    <w:rsid w:val="00A3161A"/>
    <w:rsid w:val="00A321CB"/>
    <w:rsid w:val="00A339BF"/>
    <w:rsid w:val="00A33A0B"/>
    <w:rsid w:val="00A34D33"/>
    <w:rsid w:val="00A377ED"/>
    <w:rsid w:val="00A408FF"/>
    <w:rsid w:val="00A4320C"/>
    <w:rsid w:val="00A51382"/>
    <w:rsid w:val="00A524F5"/>
    <w:rsid w:val="00A621F3"/>
    <w:rsid w:val="00A679B4"/>
    <w:rsid w:val="00A735C2"/>
    <w:rsid w:val="00A735EF"/>
    <w:rsid w:val="00A74380"/>
    <w:rsid w:val="00A75B5E"/>
    <w:rsid w:val="00A76DF9"/>
    <w:rsid w:val="00A770E1"/>
    <w:rsid w:val="00A810F4"/>
    <w:rsid w:val="00A813F8"/>
    <w:rsid w:val="00A836F9"/>
    <w:rsid w:val="00A949A3"/>
    <w:rsid w:val="00A95071"/>
    <w:rsid w:val="00AA3CF3"/>
    <w:rsid w:val="00AC7CD8"/>
    <w:rsid w:val="00AD419C"/>
    <w:rsid w:val="00AD516B"/>
    <w:rsid w:val="00AE26C1"/>
    <w:rsid w:val="00AE5DD0"/>
    <w:rsid w:val="00AE66C4"/>
    <w:rsid w:val="00AE688C"/>
    <w:rsid w:val="00AF441E"/>
    <w:rsid w:val="00AF47E2"/>
    <w:rsid w:val="00AF4FFA"/>
    <w:rsid w:val="00B01D72"/>
    <w:rsid w:val="00B04D5D"/>
    <w:rsid w:val="00B05F9B"/>
    <w:rsid w:val="00B06173"/>
    <w:rsid w:val="00B070A6"/>
    <w:rsid w:val="00B074A7"/>
    <w:rsid w:val="00B075A9"/>
    <w:rsid w:val="00B07F14"/>
    <w:rsid w:val="00B107D0"/>
    <w:rsid w:val="00B1111B"/>
    <w:rsid w:val="00B14807"/>
    <w:rsid w:val="00B177EA"/>
    <w:rsid w:val="00B177F8"/>
    <w:rsid w:val="00B24F40"/>
    <w:rsid w:val="00B26062"/>
    <w:rsid w:val="00B277D2"/>
    <w:rsid w:val="00B362B4"/>
    <w:rsid w:val="00B37E7E"/>
    <w:rsid w:val="00B404EC"/>
    <w:rsid w:val="00B40AA6"/>
    <w:rsid w:val="00B40CDF"/>
    <w:rsid w:val="00B424DD"/>
    <w:rsid w:val="00B42C15"/>
    <w:rsid w:val="00B52875"/>
    <w:rsid w:val="00B53160"/>
    <w:rsid w:val="00B615A8"/>
    <w:rsid w:val="00B74B20"/>
    <w:rsid w:val="00B87ADC"/>
    <w:rsid w:val="00B91416"/>
    <w:rsid w:val="00B92413"/>
    <w:rsid w:val="00B92EA3"/>
    <w:rsid w:val="00B9473C"/>
    <w:rsid w:val="00B96001"/>
    <w:rsid w:val="00B96E11"/>
    <w:rsid w:val="00BA157F"/>
    <w:rsid w:val="00BB0AE3"/>
    <w:rsid w:val="00BB3DCF"/>
    <w:rsid w:val="00BB5E03"/>
    <w:rsid w:val="00BB5EF6"/>
    <w:rsid w:val="00BC2ABE"/>
    <w:rsid w:val="00BC63F5"/>
    <w:rsid w:val="00BC7ECA"/>
    <w:rsid w:val="00BD06D3"/>
    <w:rsid w:val="00BD1741"/>
    <w:rsid w:val="00BD2B31"/>
    <w:rsid w:val="00BD5A45"/>
    <w:rsid w:val="00BE076D"/>
    <w:rsid w:val="00BE1F45"/>
    <w:rsid w:val="00BE2391"/>
    <w:rsid w:val="00BE4AC4"/>
    <w:rsid w:val="00BF08F9"/>
    <w:rsid w:val="00BF11F6"/>
    <w:rsid w:val="00BF1AE1"/>
    <w:rsid w:val="00BF1F6D"/>
    <w:rsid w:val="00BF2921"/>
    <w:rsid w:val="00BF2F74"/>
    <w:rsid w:val="00BF3C31"/>
    <w:rsid w:val="00BF7561"/>
    <w:rsid w:val="00C0548B"/>
    <w:rsid w:val="00C11268"/>
    <w:rsid w:val="00C1471C"/>
    <w:rsid w:val="00C14FCB"/>
    <w:rsid w:val="00C16275"/>
    <w:rsid w:val="00C24DCA"/>
    <w:rsid w:val="00C3111F"/>
    <w:rsid w:val="00C32323"/>
    <w:rsid w:val="00C400A9"/>
    <w:rsid w:val="00C4186C"/>
    <w:rsid w:val="00C43F66"/>
    <w:rsid w:val="00C47CB5"/>
    <w:rsid w:val="00C50C8A"/>
    <w:rsid w:val="00C51849"/>
    <w:rsid w:val="00C51EBF"/>
    <w:rsid w:val="00C5526F"/>
    <w:rsid w:val="00C6172C"/>
    <w:rsid w:val="00C64FA3"/>
    <w:rsid w:val="00C67A45"/>
    <w:rsid w:val="00C7002A"/>
    <w:rsid w:val="00C72E01"/>
    <w:rsid w:val="00C738CF"/>
    <w:rsid w:val="00C743DA"/>
    <w:rsid w:val="00C74946"/>
    <w:rsid w:val="00C77430"/>
    <w:rsid w:val="00C83F83"/>
    <w:rsid w:val="00C85197"/>
    <w:rsid w:val="00C92794"/>
    <w:rsid w:val="00C974E0"/>
    <w:rsid w:val="00CA0190"/>
    <w:rsid w:val="00CA1216"/>
    <w:rsid w:val="00CA5938"/>
    <w:rsid w:val="00CA708C"/>
    <w:rsid w:val="00CB153F"/>
    <w:rsid w:val="00CB3526"/>
    <w:rsid w:val="00CB66B1"/>
    <w:rsid w:val="00CC50EC"/>
    <w:rsid w:val="00CC62A6"/>
    <w:rsid w:val="00CC729B"/>
    <w:rsid w:val="00CC7E32"/>
    <w:rsid w:val="00CD2A6F"/>
    <w:rsid w:val="00CD6375"/>
    <w:rsid w:val="00CD6CE5"/>
    <w:rsid w:val="00CE0E01"/>
    <w:rsid w:val="00CE1AA2"/>
    <w:rsid w:val="00CE708C"/>
    <w:rsid w:val="00CE7FD1"/>
    <w:rsid w:val="00CF4736"/>
    <w:rsid w:val="00CF6AD0"/>
    <w:rsid w:val="00D02840"/>
    <w:rsid w:val="00D11326"/>
    <w:rsid w:val="00D17452"/>
    <w:rsid w:val="00D201E5"/>
    <w:rsid w:val="00D24FE7"/>
    <w:rsid w:val="00D253B8"/>
    <w:rsid w:val="00D31B16"/>
    <w:rsid w:val="00D31C58"/>
    <w:rsid w:val="00D320FC"/>
    <w:rsid w:val="00D34559"/>
    <w:rsid w:val="00D375ED"/>
    <w:rsid w:val="00D427C3"/>
    <w:rsid w:val="00D507A9"/>
    <w:rsid w:val="00D51584"/>
    <w:rsid w:val="00D5295A"/>
    <w:rsid w:val="00D54EE7"/>
    <w:rsid w:val="00D62A3A"/>
    <w:rsid w:val="00D6464D"/>
    <w:rsid w:val="00D65871"/>
    <w:rsid w:val="00D67DDF"/>
    <w:rsid w:val="00D7185C"/>
    <w:rsid w:val="00D80928"/>
    <w:rsid w:val="00D80E8B"/>
    <w:rsid w:val="00D90BAD"/>
    <w:rsid w:val="00D9265B"/>
    <w:rsid w:val="00D935F6"/>
    <w:rsid w:val="00D94609"/>
    <w:rsid w:val="00D95B47"/>
    <w:rsid w:val="00DA1B90"/>
    <w:rsid w:val="00DA21AB"/>
    <w:rsid w:val="00DA2C35"/>
    <w:rsid w:val="00DB2351"/>
    <w:rsid w:val="00DB36D1"/>
    <w:rsid w:val="00DB5020"/>
    <w:rsid w:val="00DB5FFA"/>
    <w:rsid w:val="00DB6969"/>
    <w:rsid w:val="00DC0FA1"/>
    <w:rsid w:val="00DC14D9"/>
    <w:rsid w:val="00DC2504"/>
    <w:rsid w:val="00DC30BA"/>
    <w:rsid w:val="00DC44E5"/>
    <w:rsid w:val="00DC743C"/>
    <w:rsid w:val="00DD2726"/>
    <w:rsid w:val="00DD33AD"/>
    <w:rsid w:val="00DD3C79"/>
    <w:rsid w:val="00DE0032"/>
    <w:rsid w:val="00DE196A"/>
    <w:rsid w:val="00DE6710"/>
    <w:rsid w:val="00DE73AC"/>
    <w:rsid w:val="00DE78B2"/>
    <w:rsid w:val="00DF0BC5"/>
    <w:rsid w:val="00DF1E39"/>
    <w:rsid w:val="00DF295E"/>
    <w:rsid w:val="00DF35C5"/>
    <w:rsid w:val="00E010D4"/>
    <w:rsid w:val="00E01440"/>
    <w:rsid w:val="00E02FFF"/>
    <w:rsid w:val="00E111E8"/>
    <w:rsid w:val="00E113F8"/>
    <w:rsid w:val="00E128DB"/>
    <w:rsid w:val="00E15429"/>
    <w:rsid w:val="00E15F85"/>
    <w:rsid w:val="00E20DDA"/>
    <w:rsid w:val="00E26C68"/>
    <w:rsid w:val="00E3164C"/>
    <w:rsid w:val="00E33058"/>
    <w:rsid w:val="00E35A6E"/>
    <w:rsid w:val="00E44A3F"/>
    <w:rsid w:val="00E510FA"/>
    <w:rsid w:val="00E51EAC"/>
    <w:rsid w:val="00E524DE"/>
    <w:rsid w:val="00E55C74"/>
    <w:rsid w:val="00E56AC5"/>
    <w:rsid w:val="00E63566"/>
    <w:rsid w:val="00E637FC"/>
    <w:rsid w:val="00E658A6"/>
    <w:rsid w:val="00E7523A"/>
    <w:rsid w:val="00E7572E"/>
    <w:rsid w:val="00E75F74"/>
    <w:rsid w:val="00E75FD3"/>
    <w:rsid w:val="00E83F21"/>
    <w:rsid w:val="00E8415A"/>
    <w:rsid w:val="00E846E7"/>
    <w:rsid w:val="00E85467"/>
    <w:rsid w:val="00E87A89"/>
    <w:rsid w:val="00E93D01"/>
    <w:rsid w:val="00E9607E"/>
    <w:rsid w:val="00EA1124"/>
    <w:rsid w:val="00EA505A"/>
    <w:rsid w:val="00EA52DE"/>
    <w:rsid w:val="00EB42E3"/>
    <w:rsid w:val="00EB4894"/>
    <w:rsid w:val="00EB78EF"/>
    <w:rsid w:val="00EC3974"/>
    <w:rsid w:val="00ED0CB3"/>
    <w:rsid w:val="00ED4971"/>
    <w:rsid w:val="00ED7B2C"/>
    <w:rsid w:val="00EE097F"/>
    <w:rsid w:val="00EE2163"/>
    <w:rsid w:val="00EE4F7F"/>
    <w:rsid w:val="00EE6BBC"/>
    <w:rsid w:val="00EF5617"/>
    <w:rsid w:val="00F0052E"/>
    <w:rsid w:val="00F00629"/>
    <w:rsid w:val="00F037D5"/>
    <w:rsid w:val="00F03A0E"/>
    <w:rsid w:val="00F06B02"/>
    <w:rsid w:val="00F11706"/>
    <w:rsid w:val="00F150BE"/>
    <w:rsid w:val="00F158F7"/>
    <w:rsid w:val="00F17F66"/>
    <w:rsid w:val="00F205E8"/>
    <w:rsid w:val="00F20A40"/>
    <w:rsid w:val="00F24573"/>
    <w:rsid w:val="00F271F6"/>
    <w:rsid w:val="00F33136"/>
    <w:rsid w:val="00F3362D"/>
    <w:rsid w:val="00F41E9A"/>
    <w:rsid w:val="00F43AE4"/>
    <w:rsid w:val="00F43E58"/>
    <w:rsid w:val="00F44CA6"/>
    <w:rsid w:val="00F45FEA"/>
    <w:rsid w:val="00F51693"/>
    <w:rsid w:val="00F525C8"/>
    <w:rsid w:val="00F53DEE"/>
    <w:rsid w:val="00F614F2"/>
    <w:rsid w:val="00F6722E"/>
    <w:rsid w:val="00F72074"/>
    <w:rsid w:val="00F731C4"/>
    <w:rsid w:val="00F741DA"/>
    <w:rsid w:val="00F74E78"/>
    <w:rsid w:val="00F74FE0"/>
    <w:rsid w:val="00F75FFF"/>
    <w:rsid w:val="00F77802"/>
    <w:rsid w:val="00F84436"/>
    <w:rsid w:val="00F84D5C"/>
    <w:rsid w:val="00F92521"/>
    <w:rsid w:val="00F92C14"/>
    <w:rsid w:val="00FA0851"/>
    <w:rsid w:val="00FA0D0B"/>
    <w:rsid w:val="00FA63D1"/>
    <w:rsid w:val="00FA6E6C"/>
    <w:rsid w:val="00FA73A0"/>
    <w:rsid w:val="00FB01AA"/>
    <w:rsid w:val="00FB1E4A"/>
    <w:rsid w:val="00FB3CDB"/>
    <w:rsid w:val="00FB671C"/>
    <w:rsid w:val="00FB7B5C"/>
    <w:rsid w:val="00FC25B6"/>
    <w:rsid w:val="00FC25FC"/>
    <w:rsid w:val="00FC6FCC"/>
    <w:rsid w:val="00FD0EB5"/>
    <w:rsid w:val="00FE0D6A"/>
    <w:rsid w:val="00FE1DA5"/>
    <w:rsid w:val="00FE2561"/>
    <w:rsid w:val="00FE72FC"/>
    <w:rsid w:val="00FE7366"/>
    <w:rsid w:val="00FF2CCA"/>
    <w:rsid w:val="00FF37E6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BE900BC0-5405-45AE-8588-C5FF3BBA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35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F4D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F4D56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716582"/>
    <w:rPr>
      <w:b/>
      <w:bCs/>
    </w:rPr>
  </w:style>
  <w:style w:type="character" w:styleId="Hyperlink">
    <w:name w:val="Hyperlink"/>
    <w:rsid w:val="00765034"/>
    <w:rPr>
      <w:color w:val="0563C1"/>
      <w:u w:val="single"/>
    </w:rPr>
  </w:style>
  <w:style w:type="character" w:customStyle="1" w:styleId="FuzeileZchn">
    <w:name w:val="Fußzeile Zchn"/>
    <w:link w:val="Fuzeile"/>
    <w:uiPriority w:val="99"/>
    <w:rsid w:val="00047F2E"/>
  </w:style>
  <w:style w:type="paragraph" w:styleId="KeinLeerraum">
    <w:name w:val="No Spacing"/>
    <w:link w:val="KeinLeerraumZchn"/>
    <w:uiPriority w:val="1"/>
    <w:qFormat/>
    <w:rsid w:val="00E55C74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55C74"/>
    <w:rPr>
      <w:rFonts w:ascii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A770E1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elZchn">
    <w:name w:val="Titel Zchn"/>
    <w:basedOn w:val="Absatz-Standardschriftart"/>
    <w:link w:val="Titel"/>
    <w:rsid w:val="00A770E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C119-ED21-46E9-BCEA-93CEBC5A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SoVD NRW e.V. (Sozialverband Deutschland)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subject/>
  <dc:creator>M.Titschnegg@sovd-nrw.de</dc:creator>
  <cp:keywords/>
  <cp:lastModifiedBy>Matthias Veit</cp:lastModifiedBy>
  <cp:revision>3</cp:revision>
  <cp:lastPrinted>2017-07-18T08:18:00Z</cp:lastPrinted>
  <dcterms:created xsi:type="dcterms:W3CDTF">2017-09-06T07:28:00Z</dcterms:created>
  <dcterms:modified xsi:type="dcterms:W3CDTF">2017-09-06T08:05:00Z</dcterms:modified>
</cp:coreProperties>
</file>